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757" w:rsidRDefault="00FF7800" w:rsidP="00FF7800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ТЕСТОВЫЙ КОНТРОЛЬ по курсу «ПСИХОЛОГИЯ»</w:t>
      </w:r>
    </w:p>
    <w:p w:rsidR="00FF7800" w:rsidRDefault="00FF7800" w:rsidP="00FF78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(Время выполнения 60 минут</w:t>
      </w:r>
      <w:r w:rsidR="00737F1E">
        <w:rPr>
          <w:rFonts w:ascii="Times New Roman" w:hAnsi="Times New Roman" w:cs="Times New Roman"/>
          <w:sz w:val="24"/>
          <w:szCs w:val="24"/>
        </w:rPr>
        <w:t xml:space="preserve"> 1 вариант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F7800" w:rsidRDefault="00FF7800" w:rsidP="00FF78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7800" w:rsidRPr="002A058A" w:rsidRDefault="00FF7800" w:rsidP="00FF78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58A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FF7800" w:rsidRDefault="00FF7800" w:rsidP="00FF78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:rsidR="00FF7800" w:rsidRDefault="00FF7800" w:rsidP="00FF78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Наше восприятие мира связано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FF7800" w:rsidRDefault="00FF7800" w:rsidP="00FF7800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Культурой, к которой мы принадлежим.</w:t>
      </w:r>
    </w:p>
    <w:p w:rsidR="00FF7800" w:rsidRDefault="00FF7800" w:rsidP="00FF7800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Индивидуальным опытом.</w:t>
      </w:r>
    </w:p>
    <w:p w:rsidR="00FF7800" w:rsidRDefault="00FF7800" w:rsidP="00FF7800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 ответы верны.</w:t>
      </w:r>
    </w:p>
    <w:p w:rsidR="00FF7800" w:rsidRDefault="00FF7800" w:rsidP="00FF78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00" w:rsidRPr="002A058A" w:rsidRDefault="00FF7800" w:rsidP="00FF78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58A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FF7800" w:rsidRDefault="00FF7800" w:rsidP="00FF78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:rsidR="00FF7800" w:rsidRDefault="00FF7800" w:rsidP="00FF78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800" w:rsidRDefault="00FF7800" w:rsidP="00FF78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Наше восприятие это…</w:t>
      </w:r>
    </w:p>
    <w:p w:rsidR="00FF7800" w:rsidRDefault="00FF7800" w:rsidP="00FF780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Простая сумма ощущений, которая выступает в виде образов предметов или явлений.</w:t>
      </w:r>
    </w:p>
    <w:p w:rsidR="00FF7800" w:rsidRDefault="00FF7800" w:rsidP="00FF780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Интеллектуальный процесс</w:t>
      </w:r>
      <w:r w:rsidR="00893581">
        <w:rPr>
          <w:rFonts w:ascii="Times New Roman" w:hAnsi="Times New Roman" w:cs="Times New Roman"/>
          <w:sz w:val="24"/>
          <w:szCs w:val="24"/>
        </w:rPr>
        <w:t>, научается человек в процессе деятельности.</w:t>
      </w:r>
      <w:r w:rsidR="007A04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581" w:rsidRDefault="00893581" w:rsidP="00FF780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 ответа верны.</w:t>
      </w:r>
    </w:p>
    <w:p w:rsidR="00893581" w:rsidRDefault="00893581" w:rsidP="0089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581" w:rsidRPr="002A058A" w:rsidRDefault="00893581" w:rsidP="008935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58A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893581" w:rsidRDefault="00893581" w:rsidP="0089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:rsidR="00893581" w:rsidRDefault="00893581" w:rsidP="0089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Воображение – это деятельность нашего сознания, в процессе которого создаются образы предметов с опорой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ранее</w:t>
      </w:r>
      <w:r w:rsidR="00BD5248">
        <w:rPr>
          <w:rFonts w:ascii="Times New Roman" w:hAnsi="Times New Roman" w:cs="Times New Roman"/>
          <w:sz w:val="24"/>
          <w:szCs w:val="24"/>
        </w:rPr>
        <w:t xml:space="preserve"> приобретенные…</w:t>
      </w:r>
    </w:p>
    <w:p w:rsidR="00BD5248" w:rsidRDefault="00BD5248" w:rsidP="0089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248" w:rsidRDefault="00BD5248" w:rsidP="00BD524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программирующие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активную деятельность человека.</w:t>
      </w:r>
    </w:p>
    <w:p w:rsidR="00BD5248" w:rsidRDefault="00BD5248" w:rsidP="00BD524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…, но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программирующие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активную деятельность, а заменяющие её.</w:t>
      </w:r>
    </w:p>
    <w:p w:rsidR="00BD5248" w:rsidRDefault="00BD5248" w:rsidP="00BD524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 ответа верны.</w:t>
      </w:r>
    </w:p>
    <w:p w:rsidR="00737F1E" w:rsidRPr="00695B38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B3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95B3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правильный ответ.</w:t>
      </w:r>
    </w:p>
    <w:p w:rsid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Показателем психологической готовности к школе является:</w:t>
      </w:r>
    </w:p>
    <w:p w:rsidR="00737F1E" w:rsidRDefault="00737F1E" w:rsidP="00737F1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специальных знаний, умений и навыков.</w:t>
      </w:r>
    </w:p>
    <w:p w:rsidR="00737F1E" w:rsidRDefault="00737F1E" w:rsidP="00737F1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Самостоятельность в умственной деятельности.</w:t>
      </w:r>
    </w:p>
    <w:p w:rsidR="00737F1E" w:rsidRDefault="00737F1E" w:rsidP="00737F1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Желание быть школьником.</w:t>
      </w:r>
    </w:p>
    <w:p w:rsidR="00737F1E" w:rsidRDefault="00737F1E" w:rsidP="00737F1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строить свои взаимоотношения с взрослыми, сверстниками на основе соподчинения мотивов.</w:t>
      </w:r>
    </w:p>
    <w:p w:rsid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7A3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A67A3">
        <w:rPr>
          <w:rFonts w:ascii="Times New Roman" w:hAnsi="Times New Roman" w:cs="Times New Roman"/>
          <w:b/>
          <w:sz w:val="24"/>
          <w:szCs w:val="24"/>
        </w:rPr>
        <w:t>.</w:t>
      </w:r>
    </w:p>
    <w:p w:rsid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правильный ответ.</w:t>
      </w:r>
    </w:p>
    <w:p w:rsid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Ведущим видом деятельности в младшем школьном возрасте является:</w:t>
      </w:r>
    </w:p>
    <w:p w:rsid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F1E" w:rsidRDefault="00737F1E" w:rsidP="00737F1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Предметно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манипулятивная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деятельность.</w:t>
      </w:r>
    </w:p>
    <w:p w:rsidR="00737F1E" w:rsidRDefault="00737F1E" w:rsidP="00737F1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Непосредственно – эмоциональное общение.</w:t>
      </w:r>
    </w:p>
    <w:p w:rsidR="00737F1E" w:rsidRDefault="00737F1E" w:rsidP="00737F1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Сюжетно – ролевая игра как «королева детства».</w:t>
      </w:r>
    </w:p>
    <w:p w:rsidR="00737F1E" w:rsidRDefault="00737F1E" w:rsidP="00737F1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Учение как вид познавательной деятельности.</w:t>
      </w:r>
    </w:p>
    <w:p w:rsidR="00737F1E" w:rsidRP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F1E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737F1E" w:rsidRP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F1E">
        <w:rPr>
          <w:rFonts w:ascii="Times New Roman" w:hAnsi="Times New Roman" w:cs="Times New Roman"/>
          <w:sz w:val="24"/>
          <w:szCs w:val="24"/>
        </w:rPr>
        <w:t>Метод наблюдения применяется</w:t>
      </w:r>
    </w:p>
    <w:p w:rsidR="00737F1E" w:rsidRP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F1E">
        <w:rPr>
          <w:rFonts w:ascii="Times New Roman" w:hAnsi="Times New Roman" w:cs="Times New Roman"/>
          <w:sz w:val="24"/>
          <w:szCs w:val="24"/>
        </w:rPr>
        <w:t>а) в сочетание с другими методами исследования</w:t>
      </w:r>
    </w:p>
    <w:p w:rsidR="00737F1E" w:rsidRP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F1E">
        <w:rPr>
          <w:rFonts w:ascii="Times New Roman" w:hAnsi="Times New Roman" w:cs="Times New Roman"/>
          <w:sz w:val="24"/>
          <w:szCs w:val="24"/>
        </w:rPr>
        <w:t>б) исключительно отдельно от других методов</w:t>
      </w:r>
    </w:p>
    <w:p w:rsidR="00737F1E" w:rsidRP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F1E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</w:p>
    <w:p w:rsidR="00737F1E" w:rsidRP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F1E">
        <w:rPr>
          <w:rFonts w:ascii="Times New Roman" w:hAnsi="Times New Roman" w:cs="Times New Roman"/>
          <w:sz w:val="24"/>
          <w:szCs w:val="24"/>
        </w:rPr>
        <w:t xml:space="preserve">Когда поведение индивида, выполняющего какую- либо социальную роль, </w:t>
      </w:r>
      <w:proofErr w:type="spellStart"/>
      <w:r w:rsidRPr="00737F1E">
        <w:rPr>
          <w:rFonts w:ascii="Times New Roman" w:hAnsi="Times New Roman" w:cs="Times New Roman"/>
          <w:sz w:val="24"/>
          <w:szCs w:val="24"/>
        </w:rPr>
        <w:t>соотвествует</w:t>
      </w:r>
      <w:proofErr w:type="spellEnd"/>
      <w:r w:rsidRPr="00737F1E">
        <w:rPr>
          <w:rFonts w:ascii="Times New Roman" w:hAnsi="Times New Roman" w:cs="Times New Roman"/>
          <w:sz w:val="24"/>
          <w:szCs w:val="24"/>
        </w:rPr>
        <w:t xml:space="preserve"> ожидаемому образцу, оно считается</w:t>
      </w:r>
    </w:p>
    <w:p w:rsidR="00737F1E" w:rsidRP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F1E">
        <w:rPr>
          <w:rFonts w:ascii="Times New Roman" w:hAnsi="Times New Roman" w:cs="Times New Roman"/>
          <w:sz w:val="24"/>
          <w:szCs w:val="24"/>
        </w:rPr>
        <w:t>а) успешным</w:t>
      </w:r>
    </w:p>
    <w:p w:rsidR="00737F1E" w:rsidRP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F1E">
        <w:rPr>
          <w:rFonts w:ascii="Times New Roman" w:hAnsi="Times New Roman" w:cs="Times New Roman"/>
          <w:sz w:val="24"/>
          <w:szCs w:val="24"/>
        </w:rPr>
        <w:t>б) неуспешным</w:t>
      </w:r>
    </w:p>
    <w:p w:rsidR="00737F1E" w:rsidRPr="00737F1E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F1E">
        <w:rPr>
          <w:rFonts w:ascii="Times New Roman" w:hAnsi="Times New Roman" w:cs="Times New Roman"/>
          <w:sz w:val="24"/>
          <w:szCs w:val="24"/>
        </w:rPr>
        <w:t>в) правильным</w:t>
      </w:r>
    </w:p>
    <w:p w:rsidR="00BD5248" w:rsidRDefault="00737F1E" w:rsidP="0073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F1E">
        <w:rPr>
          <w:rFonts w:ascii="Times New Roman" w:hAnsi="Times New Roman" w:cs="Times New Roman"/>
          <w:sz w:val="24"/>
          <w:szCs w:val="24"/>
        </w:rPr>
        <w:t>г) неправильным</w:t>
      </w:r>
    </w:p>
    <w:p w:rsidR="00B544B3" w:rsidRDefault="00B544B3" w:rsidP="00BD52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4B3" w:rsidRDefault="00B544B3" w:rsidP="00BD52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4B3" w:rsidRDefault="00B544B3" w:rsidP="00BD52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5248" w:rsidRPr="002A058A" w:rsidRDefault="00BD5248" w:rsidP="00BD52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A058A">
        <w:rPr>
          <w:rFonts w:ascii="Times New Roman" w:hAnsi="Times New Roman" w:cs="Times New Roman"/>
          <w:b/>
          <w:sz w:val="24"/>
          <w:szCs w:val="24"/>
        </w:rPr>
        <w:lastRenderedPageBreak/>
        <w:t>Задание</w:t>
      </w:r>
      <w:r w:rsidR="003F1AE6" w:rsidRPr="002A05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F38">
        <w:rPr>
          <w:rFonts w:ascii="Times New Roman" w:hAnsi="Times New Roman" w:cs="Times New Roman"/>
          <w:b/>
          <w:sz w:val="24"/>
          <w:szCs w:val="24"/>
        </w:rPr>
        <w:t>8</w:t>
      </w:r>
      <w:r w:rsidR="003F1AE6" w:rsidRPr="002A058A">
        <w:rPr>
          <w:rFonts w:ascii="Times New Roman" w:hAnsi="Times New Roman" w:cs="Times New Roman"/>
          <w:b/>
          <w:sz w:val="24"/>
          <w:szCs w:val="24"/>
        </w:rPr>
        <w:t>.</w:t>
      </w:r>
    </w:p>
    <w:p w:rsidR="003F1AE6" w:rsidRDefault="003F1AE6" w:rsidP="00BD5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Установите соответствие между основными понятиями и понятиями, отражающими их детали, признаки, особенности и другие характеристики.</w:t>
      </w:r>
    </w:p>
    <w:p w:rsidR="0080147B" w:rsidRDefault="0080147B" w:rsidP="00BD5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47B" w:rsidRDefault="0080147B" w:rsidP="008014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Внимание.</w:t>
      </w:r>
    </w:p>
    <w:p w:rsidR="0080147B" w:rsidRDefault="0080147B" w:rsidP="008014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Память.</w:t>
      </w:r>
    </w:p>
    <w:p w:rsidR="0080147B" w:rsidRDefault="0080147B" w:rsidP="008014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Мышление.</w:t>
      </w:r>
    </w:p>
    <w:p w:rsidR="0080147B" w:rsidRDefault="0080147B" w:rsidP="008014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Речь.</w:t>
      </w:r>
    </w:p>
    <w:p w:rsidR="0080147B" w:rsidRDefault="0080147B" w:rsidP="008014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Восприятие.</w:t>
      </w:r>
    </w:p>
    <w:p w:rsidR="0080147B" w:rsidRDefault="0080147B" w:rsidP="00801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47B" w:rsidRDefault="00C21894" w:rsidP="0080147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Контрастность.</w:t>
      </w:r>
    </w:p>
    <w:p w:rsidR="0080147B" w:rsidRDefault="0080147B" w:rsidP="0080147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Переключение.</w:t>
      </w:r>
    </w:p>
    <w:p w:rsidR="0080147B" w:rsidRDefault="0080147B" w:rsidP="0080147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Обобщение.</w:t>
      </w:r>
    </w:p>
    <w:p w:rsidR="0080147B" w:rsidRDefault="0080147B" w:rsidP="0080147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Эмоциональная.</w:t>
      </w:r>
    </w:p>
    <w:p w:rsidR="0080147B" w:rsidRDefault="0080147B" w:rsidP="0080147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Внешняя.</w:t>
      </w:r>
    </w:p>
    <w:p w:rsidR="0080147B" w:rsidRDefault="0080147B" w:rsidP="00801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47B" w:rsidRPr="002A058A" w:rsidRDefault="0080147B" w:rsidP="008014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58A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A1F38">
        <w:rPr>
          <w:rFonts w:ascii="Times New Roman" w:hAnsi="Times New Roman" w:cs="Times New Roman"/>
          <w:b/>
          <w:sz w:val="24"/>
          <w:szCs w:val="24"/>
        </w:rPr>
        <w:t>9</w:t>
      </w:r>
      <w:r w:rsidRPr="002A058A">
        <w:rPr>
          <w:rFonts w:ascii="Times New Roman" w:hAnsi="Times New Roman" w:cs="Times New Roman"/>
          <w:b/>
          <w:sz w:val="24"/>
          <w:szCs w:val="24"/>
        </w:rPr>
        <w:t>.</w:t>
      </w:r>
    </w:p>
    <w:p w:rsidR="0080147B" w:rsidRDefault="0080147B" w:rsidP="00801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Установите соответствие между основными понятиями и понятиями, отражающими их детали, признаки, особенности и другие характеристики.</w:t>
      </w:r>
    </w:p>
    <w:p w:rsidR="0080147B" w:rsidRDefault="0080147B" w:rsidP="00801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47B" w:rsidRDefault="0080147B" w:rsidP="0080147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Эмоции.</w:t>
      </w:r>
    </w:p>
    <w:p w:rsidR="0080147B" w:rsidRDefault="0080147B" w:rsidP="0080147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Характер.</w:t>
      </w:r>
    </w:p>
    <w:p w:rsidR="0080147B" w:rsidRDefault="0080147B" w:rsidP="0080147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Восприятие.</w:t>
      </w:r>
    </w:p>
    <w:p w:rsidR="0080147B" w:rsidRDefault="0080147B" w:rsidP="0080147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Память. </w:t>
      </w:r>
    </w:p>
    <w:p w:rsidR="0080147B" w:rsidRDefault="0080147B" w:rsidP="0080147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Воля.</w:t>
      </w:r>
    </w:p>
    <w:p w:rsidR="0080147B" w:rsidRDefault="0080147B" w:rsidP="00801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58A" w:rsidRDefault="002A058A" w:rsidP="002A058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Оперативная.</w:t>
      </w:r>
    </w:p>
    <w:p w:rsidR="002A058A" w:rsidRDefault="002A058A" w:rsidP="002A058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Избирательность.</w:t>
      </w:r>
    </w:p>
    <w:p w:rsidR="002A058A" w:rsidRDefault="002A058A" w:rsidP="002A058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Борьба мотивов.</w:t>
      </w:r>
    </w:p>
    <w:p w:rsidR="002A058A" w:rsidRDefault="002A058A" w:rsidP="002A058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Справедливость.</w:t>
      </w:r>
    </w:p>
    <w:p w:rsidR="002A058A" w:rsidRDefault="002A058A" w:rsidP="002A058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Аффект.</w:t>
      </w:r>
    </w:p>
    <w:p w:rsidR="002A058A" w:rsidRPr="00695B38" w:rsidRDefault="002A058A" w:rsidP="002A05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B3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A1F38">
        <w:rPr>
          <w:rFonts w:ascii="Times New Roman" w:hAnsi="Times New Roman" w:cs="Times New Roman"/>
          <w:b/>
          <w:sz w:val="24"/>
          <w:szCs w:val="24"/>
        </w:rPr>
        <w:t>10</w:t>
      </w:r>
      <w:r w:rsidRPr="00695B38">
        <w:rPr>
          <w:rFonts w:ascii="Times New Roman" w:hAnsi="Times New Roman" w:cs="Times New Roman"/>
          <w:b/>
          <w:sz w:val="24"/>
          <w:szCs w:val="24"/>
        </w:rPr>
        <w:t>.</w:t>
      </w:r>
    </w:p>
    <w:p w:rsidR="002A058A" w:rsidRDefault="002A058A" w:rsidP="002A0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из перечисленных выражений характеризируют:</w:t>
      </w:r>
    </w:p>
    <w:p w:rsidR="002A058A" w:rsidRDefault="002A058A" w:rsidP="002A0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58A" w:rsidRDefault="002A058A" w:rsidP="002A058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Познавательную сферу.</w:t>
      </w:r>
    </w:p>
    <w:p w:rsidR="002A058A" w:rsidRDefault="002A058A" w:rsidP="002A058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Эмоциональную сферу.</w:t>
      </w:r>
    </w:p>
    <w:p w:rsidR="002A058A" w:rsidRDefault="002A058A" w:rsidP="002A0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58A" w:rsidRDefault="002A058A" w:rsidP="002A05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Опосредованное отражение мира.</w:t>
      </w:r>
    </w:p>
    <w:p w:rsidR="002A058A" w:rsidRDefault="002A058A" w:rsidP="002A05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Непосредственное переживание отношения миру к себе.</w:t>
      </w:r>
    </w:p>
    <w:p w:rsidR="002A058A" w:rsidRDefault="002A058A" w:rsidP="002A0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28E0" w:rsidRDefault="003928E0" w:rsidP="0039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28E0" w:rsidRPr="00695B38" w:rsidRDefault="003928E0" w:rsidP="0039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B3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A1F38">
        <w:rPr>
          <w:rFonts w:ascii="Times New Roman" w:hAnsi="Times New Roman" w:cs="Times New Roman"/>
          <w:b/>
          <w:sz w:val="24"/>
          <w:szCs w:val="24"/>
        </w:rPr>
        <w:t>11</w:t>
      </w:r>
      <w:r w:rsidRPr="00695B38">
        <w:rPr>
          <w:rFonts w:ascii="Times New Roman" w:hAnsi="Times New Roman" w:cs="Times New Roman"/>
          <w:b/>
          <w:sz w:val="24"/>
          <w:szCs w:val="24"/>
        </w:rPr>
        <w:t>.</w:t>
      </w:r>
    </w:p>
    <w:p w:rsidR="003928E0" w:rsidRDefault="003928E0" w:rsidP="0039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из приведенных признаков те, которые характеризируют:</w:t>
      </w:r>
    </w:p>
    <w:p w:rsidR="003928E0" w:rsidRDefault="003928E0" w:rsidP="0039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28E0" w:rsidRDefault="003928E0" w:rsidP="003928E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Всякую деятельность.</w:t>
      </w:r>
    </w:p>
    <w:p w:rsidR="003928E0" w:rsidRDefault="003928E0" w:rsidP="003928E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игру.</w:t>
      </w:r>
    </w:p>
    <w:p w:rsidR="003928E0" w:rsidRDefault="003928E0" w:rsidP="003928E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учение.</w:t>
      </w:r>
    </w:p>
    <w:p w:rsidR="003928E0" w:rsidRDefault="003928E0" w:rsidP="003928E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труд.</w:t>
      </w:r>
    </w:p>
    <w:p w:rsidR="003928E0" w:rsidRDefault="003928E0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B38" w:rsidRDefault="00695B38" w:rsidP="00695B3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Активность субъекта, направленная на усвоение способов выполнения действий.</w:t>
      </w:r>
    </w:p>
    <w:p w:rsidR="00695B38" w:rsidRDefault="00695B38" w:rsidP="00695B3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Активность, направленная на усвоение и применение понятий.</w:t>
      </w:r>
    </w:p>
    <w:p w:rsidR="00695B38" w:rsidRDefault="00695B38" w:rsidP="00695B3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Активность, удовлетворяющаяся самим процессом выполнения.</w:t>
      </w:r>
    </w:p>
    <w:p w:rsidR="00695B38" w:rsidRDefault="00695B38" w:rsidP="00695B3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Активность, направленная на получение результатов, удовлетворяющих материальные и духовные потребности людей.</w:t>
      </w:r>
    </w:p>
    <w:p w:rsidR="00695B38" w:rsidRDefault="00695B38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0AE" w:rsidRDefault="002150AE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0AE" w:rsidRDefault="002150AE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0AE" w:rsidRDefault="002150AE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0AE" w:rsidRDefault="002150AE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0AE" w:rsidRDefault="002150AE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0AE" w:rsidRDefault="002150AE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5B38" w:rsidRDefault="00695B38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B3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737F1E">
        <w:rPr>
          <w:rFonts w:ascii="Times New Roman" w:hAnsi="Times New Roman" w:cs="Times New Roman"/>
          <w:b/>
          <w:sz w:val="24"/>
          <w:szCs w:val="24"/>
        </w:rPr>
        <w:t>1</w:t>
      </w:r>
      <w:r w:rsidR="002A1F38">
        <w:rPr>
          <w:rFonts w:ascii="Times New Roman" w:hAnsi="Times New Roman" w:cs="Times New Roman"/>
          <w:b/>
          <w:sz w:val="24"/>
          <w:szCs w:val="24"/>
        </w:rPr>
        <w:t>2</w:t>
      </w:r>
      <w:r w:rsidRPr="00695B38">
        <w:rPr>
          <w:rFonts w:ascii="Times New Roman" w:hAnsi="Times New Roman" w:cs="Times New Roman"/>
          <w:b/>
          <w:sz w:val="24"/>
          <w:szCs w:val="24"/>
        </w:rPr>
        <w:t>.</w:t>
      </w:r>
    </w:p>
    <w:p w:rsidR="00695B38" w:rsidRDefault="00695B38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Соотнесите понятия и их признаки:</w:t>
      </w:r>
    </w:p>
    <w:p w:rsidR="00695B38" w:rsidRDefault="00695B38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B38" w:rsidRDefault="00695B38" w:rsidP="00695B3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вид деятельности.</w:t>
      </w:r>
    </w:p>
    <w:p w:rsidR="00695B38" w:rsidRDefault="00695B38" w:rsidP="00695B3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Соподчинение мотивов (произвольность).</w:t>
      </w:r>
    </w:p>
    <w:p w:rsidR="00695B38" w:rsidRDefault="00695B38" w:rsidP="00695B3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Зона ближайшего развития.</w:t>
      </w:r>
    </w:p>
    <w:p w:rsidR="00695B38" w:rsidRDefault="00695B38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B38" w:rsidRDefault="00695B38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Признаки:</w:t>
      </w:r>
    </w:p>
    <w:p w:rsidR="00695B38" w:rsidRDefault="00695B38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B38" w:rsidRDefault="00695B38" w:rsidP="00695B3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–то, что делает возможным выполнение действий с помощью взрослых.</w:t>
      </w:r>
    </w:p>
    <w:p w:rsidR="00695B38" w:rsidRDefault="00695B38" w:rsidP="00695B3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–даёт новый тип знаний, новые способы их получения и включает новый тип отношений с социальной средой.</w:t>
      </w:r>
    </w:p>
    <w:p w:rsidR="00695B38" w:rsidRDefault="00695B38" w:rsidP="00695B3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–руководство собственным поведением, направленное на продление непосредственного побуждения ради чего-то другого.</w:t>
      </w:r>
    </w:p>
    <w:p w:rsidR="002A1F38" w:rsidRDefault="002A1F38" w:rsidP="002A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3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1F38" w:rsidRPr="002A1F38" w:rsidRDefault="002A1F38" w:rsidP="002A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38">
        <w:rPr>
          <w:rFonts w:ascii="Times New Roman" w:hAnsi="Times New Roman" w:cs="Times New Roman"/>
          <w:sz w:val="24"/>
          <w:szCs w:val="24"/>
        </w:rPr>
        <w:t>Соотнесите название группы с её определением</w:t>
      </w:r>
    </w:p>
    <w:p w:rsidR="002A1F38" w:rsidRPr="002A1F38" w:rsidRDefault="002A1F38" w:rsidP="002A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38">
        <w:rPr>
          <w:rFonts w:ascii="Times New Roman" w:hAnsi="Times New Roman" w:cs="Times New Roman"/>
          <w:sz w:val="24"/>
          <w:szCs w:val="24"/>
        </w:rPr>
        <w:t>1) Условная</w:t>
      </w:r>
    </w:p>
    <w:p w:rsidR="002A1F38" w:rsidRPr="002A1F38" w:rsidRDefault="002A1F38" w:rsidP="002A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3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2A1F38">
        <w:rPr>
          <w:rFonts w:ascii="Times New Roman" w:hAnsi="Times New Roman" w:cs="Times New Roman"/>
          <w:sz w:val="24"/>
          <w:szCs w:val="24"/>
        </w:rPr>
        <w:t>референтная</w:t>
      </w:r>
      <w:proofErr w:type="spellEnd"/>
    </w:p>
    <w:p w:rsidR="002A1F38" w:rsidRPr="002A1F38" w:rsidRDefault="002A1F38" w:rsidP="002A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38">
        <w:rPr>
          <w:rFonts w:ascii="Times New Roman" w:hAnsi="Times New Roman" w:cs="Times New Roman"/>
          <w:sz w:val="24"/>
          <w:szCs w:val="24"/>
        </w:rPr>
        <w:t>3) слаборазвитая</w:t>
      </w:r>
    </w:p>
    <w:p w:rsidR="002A1F38" w:rsidRPr="002A1F38" w:rsidRDefault="002A1F38" w:rsidP="002A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38">
        <w:rPr>
          <w:rFonts w:ascii="Times New Roman" w:hAnsi="Times New Roman" w:cs="Times New Roman"/>
          <w:sz w:val="24"/>
          <w:szCs w:val="24"/>
        </w:rPr>
        <w:t>4) лабораторная</w:t>
      </w:r>
    </w:p>
    <w:p w:rsidR="002A1F38" w:rsidRPr="002A1F38" w:rsidRDefault="002A1F38" w:rsidP="002A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38">
        <w:rPr>
          <w:rFonts w:ascii="Times New Roman" w:hAnsi="Times New Roman" w:cs="Times New Roman"/>
          <w:sz w:val="24"/>
          <w:szCs w:val="24"/>
        </w:rPr>
        <w:t>а) создаются экспериментатором в целях проведения эксперимента</w:t>
      </w:r>
    </w:p>
    <w:p w:rsidR="002A1F38" w:rsidRPr="002A1F38" w:rsidRDefault="002A1F38" w:rsidP="002A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38">
        <w:rPr>
          <w:rFonts w:ascii="Times New Roman" w:hAnsi="Times New Roman" w:cs="Times New Roman"/>
          <w:sz w:val="24"/>
          <w:szCs w:val="24"/>
        </w:rPr>
        <w:t>б) в них нет налаженных деловых и личностных взаимоотношений</w:t>
      </w:r>
    </w:p>
    <w:p w:rsidR="002A1F38" w:rsidRPr="002A1F38" w:rsidRDefault="002A1F38" w:rsidP="002A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38">
        <w:rPr>
          <w:rFonts w:ascii="Times New Roman" w:hAnsi="Times New Roman" w:cs="Times New Roman"/>
          <w:sz w:val="24"/>
          <w:szCs w:val="24"/>
        </w:rPr>
        <w:t>в) группы объединяющие людей не входящих в состав ни одной малой группы</w:t>
      </w:r>
    </w:p>
    <w:p w:rsidR="00695B38" w:rsidRDefault="002A1F38" w:rsidP="002A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38">
        <w:rPr>
          <w:rFonts w:ascii="Times New Roman" w:hAnsi="Times New Roman" w:cs="Times New Roman"/>
          <w:sz w:val="24"/>
          <w:szCs w:val="24"/>
        </w:rPr>
        <w:t xml:space="preserve">г) любая реальная или условная малая </w:t>
      </w:r>
      <w:proofErr w:type="gramStart"/>
      <w:r w:rsidRPr="002A1F38">
        <w:rPr>
          <w:rFonts w:ascii="Times New Roman" w:hAnsi="Times New Roman" w:cs="Times New Roman"/>
          <w:sz w:val="24"/>
          <w:szCs w:val="24"/>
        </w:rPr>
        <w:t>группа</w:t>
      </w:r>
      <w:proofErr w:type="gramEnd"/>
      <w:r w:rsidRPr="002A1F38">
        <w:rPr>
          <w:rFonts w:ascii="Times New Roman" w:hAnsi="Times New Roman" w:cs="Times New Roman"/>
          <w:sz w:val="24"/>
          <w:szCs w:val="24"/>
        </w:rPr>
        <w:t xml:space="preserve"> к которой человек добровольно себя причисляет.</w:t>
      </w:r>
    </w:p>
    <w:p w:rsidR="002A1F38" w:rsidRDefault="002A1F38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5B38" w:rsidRDefault="00695B38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B38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2A1F38">
        <w:rPr>
          <w:rFonts w:ascii="Times New Roman" w:hAnsi="Times New Roman" w:cs="Times New Roman"/>
          <w:b/>
          <w:sz w:val="24"/>
          <w:szCs w:val="24"/>
        </w:rPr>
        <w:t>4</w:t>
      </w:r>
      <w:r w:rsidRPr="00695B38">
        <w:rPr>
          <w:rFonts w:ascii="Times New Roman" w:hAnsi="Times New Roman" w:cs="Times New Roman"/>
          <w:b/>
          <w:sz w:val="24"/>
          <w:szCs w:val="24"/>
        </w:rPr>
        <w:t>.</w:t>
      </w:r>
    </w:p>
    <w:p w:rsidR="007A0411" w:rsidRDefault="009A67A3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3">
        <w:rPr>
          <w:rFonts w:ascii="Times New Roman" w:hAnsi="Times New Roman" w:cs="Times New Roman"/>
          <w:sz w:val="24"/>
          <w:szCs w:val="24"/>
        </w:rPr>
        <w:t>Дайте определение личности</w:t>
      </w:r>
    </w:p>
    <w:p w:rsidR="007A0411" w:rsidRDefault="007A0411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411" w:rsidRDefault="007A0411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411" w:rsidRDefault="007A0411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894" w:rsidRDefault="00C21894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894" w:rsidRDefault="00C21894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894" w:rsidRDefault="00C21894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894" w:rsidRDefault="00C21894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894" w:rsidRDefault="00C21894" w:rsidP="00695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7A3" w:rsidRPr="007A0411" w:rsidRDefault="009A67A3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3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2A1F38">
        <w:rPr>
          <w:rFonts w:ascii="Times New Roman" w:hAnsi="Times New Roman" w:cs="Times New Roman"/>
          <w:b/>
          <w:sz w:val="24"/>
          <w:szCs w:val="24"/>
        </w:rPr>
        <w:t>5</w:t>
      </w:r>
      <w:r w:rsidRPr="009A67A3">
        <w:rPr>
          <w:rFonts w:ascii="Times New Roman" w:hAnsi="Times New Roman" w:cs="Times New Roman"/>
          <w:b/>
          <w:sz w:val="24"/>
          <w:szCs w:val="24"/>
        </w:rPr>
        <w:t>.</w:t>
      </w:r>
    </w:p>
    <w:p w:rsidR="009A67A3" w:rsidRDefault="009A67A3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3">
        <w:rPr>
          <w:rFonts w:ascii="Times New Roman" w:hAnsi="Times New Roman" w:cs="Times New Roman"/>
          <w:sz w:val="24"/>
          <w:szCs w:val="24"/>
        </w:rPr>
        <w:t>Запишите структуру личности.</w:t>
      </w:r>
    </w:p>
    <w:p w:rsidR="009A67A3" w:rsidRDefault="009A67A3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7A3" w:rsidRDefault="009A67A3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7A3" w:rsidRDefault="009A67A3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7A3" w:rsidRDefault="009A67A3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7A3" w:rsidRDefault="009A67A3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7A3" w:rsidRDefault="009A67A3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7A3" w:rsidRDefault="009A67A3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7A3" w:rsidRDefault="009A67A3" w:rsidP="00695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7A3" w:rsidRDefault="009A67A3" w:rsidP="009A6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A67A3" w:rsidSect="002A058A">
      <w:pgSz w:w="11906" w:h="16838"/>
      <w:pgMar w:top="284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15E52"/>
    <w:multiLevelType w:val="hybridMultilevel"/>
    <w:tmpl w:val="3F8AF89A"/>
    <w:lvl w:ilvl="0" w:tplc="30C66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309B0"/>
    <w:multiLevelType w:val="hybridMultilevel"/>
    <w:tmpl w:val="C332DCF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17EEC"/>
    <w:multiLevelType w:val="hybridMultilevel"/>
    <w:tmpl w:val="04768B3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02649"/>
    <w:multiLevelType w:val="hybridMultilevel"/>
    <w:tmpl w:val="E1983F8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E04E3"/>
    <w:multiLevelType w:val="hybridMultilevel"/>
    <w:tmpl w:val="376460B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72D95"/>
    <w:multiLevelType w:val="hybridMultilevel"/>
    <w:tmpl w:val="51EEADF8"/>
    <w:lvl w:ilvl="0" w:tplc="34341D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650D5"/>
    <w:multiLevelType w:val="hybridMultilevel"/>
    <w:tmpl w:val="95289F88"/>
    <w:lvl w:ilvl="0" w:tplc="96DC01D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62396"/>
    <w:multiLevelType w:val="hybridMultilevel"/>
    <w:tmpl w:val="B73E3F0A"/>
    <w:lvl w:ilvl="0" w:tplc="96DC01D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2592D"/>
    <w:multiLevelType w:val="hybridMultilevel"/>
    <w:tmpl w:val="95C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05299"/>
    <w:multiLevelType w:val="hybridMultilevel"/>
    <w:tmpl w:val="F948E712"/>
    <w:lvl w:ilvl="0" w:tplc="96DC01D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E30FC"/>
    <w:multiLevelType w:val="hybridMultilevel"/>
    <w:tmpl w:val="D08AC2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53899"/>
    <w:multiLevelType w:val="hybridMultilevel"/>
    <w:tmpl w:val="F9F49A7E"/>
    <w:lvl w:ilvl="0" w:tplc="AB009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3250FE"/>
    <w:multiLevelType w:val="hybridMultilevel"/>
    <w:tmpl w:val="BB88E47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4B43D7"/>
    <w:multiLevelType w:val="hybridMultilevel"/>
    <w:tmpl w:val="94D66C0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3C86DF0"/>
    <w:multiLevelType w:val="hybridMultilevel"/>
    <w:tmpl w:val="8D36BABC"/>
    <w:lvl w:ilvl="0" w:tplc="96DC01D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163CA3"/>
    <w:multiLevelType w:val="hybridMultilevel"/>
    <w:tmpl w:val="1A06C696"/>
    <w:lvl w:ilvl="0" w:tplc="1618E1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C4C4E"/>
    <w:multiLevelType w:val="hybridMultilevel"/>
    <w:tmpl w:val="C8A61C64"/>
    <w:lvl w:ilvl="0" w:tplc="A7980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48082F"/>
    <w:multiLevelType w:val="hybridMultilevel"/>
    <w:tmpl w:val="2C1C7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E85857"/>
    <w:multiLevelType w:val="hybridMultilevel"/>
    <w:tmpl w:val="8892BBD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FE4496"/>
    <w:multiLevelType w:val="hybridMultilevel"/>
    <w:tmpl w:val="E176F2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9"/>
  </w:num>
  <w:num w:numId="4">
    <w:abstractNumId w:val="12"/>
  </w:num>
  <w:num w:numId="5">
    <w:abstractNumId w:val="17"/>
  </w:num>
  <w:num w:numId="6">
    <w:abstractNumId w:val="18"/>
  </w:num>
  <w:num w:numId="7">
    <w:abstractNumId w:val="11"/>
  </w:num>
  <w:num w:numId="8">
    <w:abstractNumId w:val="10"/>
  </w:num>
  <w:num w:numId="9">
    <w:abstractNumId w:val="15"/>
  </w:num>
  <w:num w:numId="10">
    <w:abstractNumId w:val="2"/>
  </w:num>
  <w:num w:numId="11">
    <w:abstractNumId w:val="4"/>
  </w:num>
  <w:num w:numId="12">
    <w:abstractNumId w:val="0"/>
  </w:num>
  <w:num w:numId="13">
    <w:abstractNumId w:val="3"/>
  </w:num>
  <w:num w:numId="14">
    <w:abstractNumId w:val="5"/>
  </w:num>
  <w:num w:numId="15">
    <w:abstractNumId w:val="14"/>
  </w:num>
  <w:num w:numId="16">
    <w:abstractNumId w:val="6"/>
  </w:num>
  <w:num w:numId="17">
    <w:abstractNumId w:val="9"/>
  </w:num>
  <w:num w:numId="18">
    <w:abstractNumId w:val="1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7800"/>
    <w:rsid w:val="002150AE"/>
    <w:rsid w:val="002A058A"/>
    <w:rsid w:val="002A1F38"/>
    <w:rsid w:val="00362B4C"/>
    <w:rsid w:val="003928E0"/>
    <w:rsid w:val="003F1AE6"/>
    <w:rsid w:val="005D2757"/>
    <w:rsid w:val="00695B38"/>
    <w:rsid w:val="00737F1E"/>
    <w:rsid w:val="007A0411"/>
    <w:rsid w:val="0080147B"/>
    <w:rsid w:val="00801E54"/>
    <w:rsid w:val="00893581"/>
    <w:rsid w:val="009A67A3"/>
    <w:rsid w:val="00B544B3"/>
    <w:rsid w:val="00BD5248"/>
    <w:rsid w:val="00C21894"/>
    <w:rsid w:val="00C42189"/>
    <w:rsid w:val="00EB0650"/>
    <w:rsid w:val="00FF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8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1CD89-E404-4FBC-81CB-F8A443B93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XXX</cp:lastModifiedBy>
  <cp:revision>13</cp:revision>
  <cp:lastPrinted>2017-09-12T13:14:00Z</cp:lastPrinted>
  <dcterms:created xsi:type="dcterms:W3CDTF">2014-07-01T08:08:00Z</dcterms:created>
  <dcterms:modified xsi:type="dcterms:W3CDTF">2017-09-12T13:18:00Z</dcterms:modified>
</cp:coreProperties>
</file>